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za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2D891D10" w:rsidR="0016640E" w:rsidRPr="00D42287" w:rsidRDefault="005C74E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3A27C6">
              <w:rPr>
                <w:rFonts w:ascii="Arial" w:hAnsi="Arial" w:cs="Arial"/>
                <w:sz w:val="22"/>
                <w:szCs w:val="22"/>
                <w:lang w:val="sr-Latn-CS"/>
              </w:rPr>
              <w:t>000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3A27C6">
              <w:rPr>
                <w:rFonts w:ascii="Arial" w:hAnsi="Arial" w:cs="Arial"/>
                <w:sz w:val="22"/>
                <w:szCs w:val="22"/>
                <w:lang w:val="sr-Latn-CS"/>
              </w:rPr>
              <w:t>komercijalnog bloka i tombolona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33808AE" w14:textId="77777777" w:rsidR="007C288D" w:rsidRDefault="007C288D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285E163C" w14:textId="314FF35D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U skladu sa ponuđenim obimom godišnje rudarske proizvodnje ponuđač je dužan da, poštujuči parametre iz Koncesionog akta, dostavi pregled količina </w:t>
      </w:r>
      <w:r w:rsidR="007A5354">
        <w:rPr>
          <w:rFonts w:ascii="Arial" w:hAnsi="Arial" w:cs="Arial"/>
          <w:sz w:val="22"/>
          <w:szCs w:val="22"/>
          <w:lang w:val="sr-Latn-CS"/>
        </w:rPr>
        <w:t>arhitektonsko</w:t>
      </w:r>
      <w:r w:rsidRPr="00D42287">
        <w:rPr>
          <w:rFonts w:ascii="Arial" w:hAnsi="Arial" w:cs="Arial"/>
          <w:sz w:val="22"/>
          <w:szCs w:val="22"/>
          <w:lang w:val="sr-Latn-CS"/>
        </w:rPr>
        <w:t>-</w:t>
      </w:r>
      <w:r w:rsidRPr="007A5354">
        <w:rPr>
          <w:rFonts w:ascii="Arial" w:hAnsi="Arial" w:cs="Arial"/>
          <w:sz w:val="22"/>
          <w:szCs w:val="22"/>
          <w:lang w:val="sr-Latn-CS"/>
        </w:rPr>
        <w:t>građevinskog</w:t>
      </w:r>
      <w:r w:rsidR="007A5354" w:rsidRPr="007A5354">
        <w:rPr>
          <w:rFonts w:ascii="Arial" w:hAnsi="Arial" w:cs="Arial"/>
          <w:sz w:val="22"/>
          <w:szCs w:val="22"/>
          <w:lang w:val="sr-Latn-CS"/>
        </w:rPr>
        <w:t xml:space="preserve"> (ukrasnog) </w:t>
      </w:r>
      <w:r w:rsidRPr="007A5354">
        <w:rPr>
          <w:rFonts w:ascii="Arial" w:hAnsi="Arial" w:cs="Arial"/>
          <w:sz w:val="22"/>
          <w:szCs w:val="22"/>
          <w:lang w:val="sr-Latn-CS"/>
        </w:rPr>
        <w:t>kamena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4ADEFB26" w:rsidR="0016640E" w:rsidRPr="00D42287" w:rsidRDefault="00EE6302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nn-NO"/>
              </w:rPr>
              <w:t>ARHITEKTONSKO</w:t>
            </w:r>
            <w:r w:rsidR="0016640E"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 xml:space="preserve">-GRAĐEVINSKOG </w:t>
            </w:r>
            <w:r>
              <w:rPr>
                <w:rFonts w:ascii="Arial" w:hAnsi="Arial" w:cs="Arial"/>
                <w:b/>
                <w:sz w:val="22"/>
                <w:szCs w:val="22"/>
                <w:lang w:val="nn-NO"/>
              </w:rPr>
              <w:t xml:space="preserve">(UKRASNOG) </w:t>
            </w:r>
            <w:r w:rsidR="0016640E"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BB2997E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DB74AEC" w14:textId="1BC1F28A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825173" w14:textId="747BA741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6CC59D4" w14:textId="77777777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E020303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="00055E53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3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3C34B2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F57E216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7C288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za</w:t>
      </w:r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34303DE5" w14:textId="289F058A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7A44BB5" w14:textId="74F95104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BA606CF" w14:textId="4B5FEC85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3A01826F" w14:textId="66F5A72D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91B54CB" w14:textId="77777777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02842CC2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7C288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koji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E41E1" w14:textId="77777777" w:rsidR="00166973" w:rsidRDefault="00166973" w:rsidP="005F0F1F">
      <w:r>
        <w:separator/>
      </w:r>
    </w:p>
  </w:endnote>
  <w:endnote w:type="continuationSeparator" w:id="0">
    <w:p w14:paraId="4F2A7001" w14:textId="77777777" w:rsidR="00166973" w:rsidRDefault="00166973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9"/>
      <w:gridCol w:w="9073"/>
    </w:tblGrid>
    <w:tr w:rsidR="00973894" w:rsidRPr="00D42287" w14:paraId="2D85BD17" w14:textId="77777777" w:rsidTr="000205CF">
      <w:tc>
        <w:tcPr>
          <w:tcW w:w="239" w:type="dxa"/>
        </w:tcPr>
        <w:p w14:paraId="2ED6AD00" w14:textId="77777777" w:rsidR="00973894" w:rsidRPr="000205CF" w:rsidRDefault="003020B5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0205CF">
            <w:rPr>
              <w:rFonts w:ascii="Calibri" w:hAnsi="Calibri" w:cs="Calibri"/>
              <w:sz w:val="16"/>
              <w:szCs w:val="16"/>
            </w:rPr>
            <w:fldChar w:fldCharType="begin"/>
          </w:r>
          <w:r w:rsidR="00973894" w:rsidRPr="000205CF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3A27C6" w:rsidRPr="003A27C6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7</w: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073" w:type="dxa"/>
        </w:tcPr>
        <w:p w14:paraId="7CB7AD71" w14:textId="2211D911" w:rsidR="00973894" w:rsidRPr="000205CF" w:rsidRDefault="003A27C6" w:rsidP="001413CF">
          <w:pPr>
            <w:pStyle w:val="Footer"/>
            <w:rPr>
              <w:rFonts w:ascii="Calibri" w:hAnsi="Calibri" w:cs="Calibri"/>
              <w:sz w:val="14"/>
              <w:szCs w:val="14"/>
            </w:rPr>
          </w:pP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Koncesioni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akt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o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nemetalič</w:t>
          </w:r>
          <w:r w:rsidRPr="00CA4236">
            <w:rPr>
              <w:rFonts w:asciiTheme="minorHAnsi" w:hAnsiTheme="minorHAnsi" w:cstheme="minorHAnsi"/>
              <w:sz w:val="16"/>
              <w:szCs w:val="16"/>
            </w:rPr>
            <w:t>noj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mineralnoj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sirovini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arhitektonsko-građevinskog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r w:rsidR="007A5354" w:rsidRPr="00460FA8">
            <w:rPr>
              <w:rFonts w:asciiTheme="minorHAnsi" w:hAnsiTheme="minorHAnsi" w:cstheme="minorHAnsi"/>
              <w:sz w:val="16"/>
              <w:szCs w:val="16"/>
              <w:lang w:val="sr-Latn-CS"/>
            </w:rPr>
            <w:t xml:space="preserve">(ukrasnog) </w:t>
          </w:r>
          <w:proofErr w:type="spellStart"/>
          <w:r w:rsidRPr="00460FA8">
            <w:rPr>
              <w:rFonts w:asciiTheme="minorHAnsi" w:hAnsiTheme="minorHAnsi" w:cstheme="minorHAnsi"/>
              <w:sz w:val="16"/>
              <w:szCs w:val="16"/>
            </w:rPr>
            <w:t>kamena</w:t>
          </w:r>
          <w:proofErr w:type="spellEnd"/>
          <w:r w:rsidRPr="00460FA8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460FA8">
            <w:rPr>
              <w:rFonts w:asciiTheme="minorHAnsi" w:hAnsiTheme="minorHAnsi" w:cstheme="minorHAnsi"/>
              <w:sz w:val="16"/>
              <w:szCs w:val="16"/>
            </w:rPr>
            <w:t>ležišta</w:t>
          </w:r>
          <w:proofErr w:type="spellEnd"/>
          <w:r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A00482">
            <w:rPr>
              <w:rFonts w:asciiTheme="minorHAnsi" w:hAnsiTheme="minorHAnsi" w:cstheme="minorHAnsi"/>
              <w:sz w:val="16"/>
              <w:szCs w:val="16"/>
            </w:rPr>
            <w:t>“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Žoljevica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”, </w:t>
          </w:r>
          <w:proofErr w:type="spellStart"/>
          <w:r w:rsidRPr="00A00482">
            <w:rPr>
              <w:rFonts w:asciiTheme="minorHAnsi" w:hAnsiTheme="minorHAnsi" w:cstheme="minorHAnsi"/>
              <w:sz w:val="16"/>
              <w:szCs w:val="16"/>
            </w:rPr>
            <w:t>Opština</w:t>
          </w:r>
          <w:proofErr w:type="spellEnd"/>
          <w:r w:rsidRPr="00A00482">
            <w:rPr>
              <w:rFonts w:asciiTheme="minorHAnsi" w:hAnsiTheme="minorHAnsi" w:cstheme="minorHAnsi"/>
              <w:sz w:val="16"/>
              <w:szCs w:val="16"/>
            </w:rPr>
            <w:t xml:space="preserve"> Andrijevica.</w:t>
          </w: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590A5" w14:textId="77777777" w:rsidR="00166973" w:rsidRDefault="00166973" w:rsidP="005F0F1F">
      <w:r>
        <w:separator/>
      </w:r>
    </w:p>
  </w:footnote>
  <w:footnote w:type="continuationSeparator" w:id="0">
    <w:p w14:paraId="2465C800" w14:textId="77777777" w:rsidR="00166973" w:rsidRDefault="00166973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09"/>
    <w:rsid w:val="00011E5B"/>
    <w:rsid w:val="00013A1B"/>
    <w:rsid w:val="000205CF"/>
    <w:rsid w:val="000232B2"/>
    <w:rsid w:val="00023306"/>
    <w:rsid w:val="00040280"/>
    <w:rsid w:val="00043B00"/>
    <w:rsid w:val="00055E53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413CF"/>
    <w:rsid w:val="0016640E"/>
    <w:rsid w:val="00166973"/>
    <w:rsid w:val="00197D82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A27C6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0FA8"/>
    <w:rsid w:val="00463DB9"/>
    <w:rsid w:val="00481B76"/>
    <w:rsid w:val="00491279"/>
    <w:rsid w:val="00497914"/>
    <w:rsid w:val="004A1CDB"/>
    <w:rsid w:val="004A4A42"/>
    <w:rsid w:val="004C5820"/>
    <w:rsid w:val="00510B9D"/>
    <w:rsid w:val="00550C36"/>
    <w:rsid w:val="005631E6"/>
    <w:rsid w:val="00585478"/>
    <w:rsid w:val="005C11BD"/>
    <w:rsid w:val="005C2A49"/>
    <w:rsid w:val="005C74EA"/>
    <w:rsid w:val="005D7305"/>
    <w:rsid w:val="005E187D"/>
    <w:rsid w:val="005F0F1F"/>
    <w:rsid w:val="00604831"/>
    <w:rsid w:val="006171BF"/>
    <w:rsid w:val="00655C62"/>
    <w:rsid w:val="00681AE3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A5354"/>
    <w:rsid w:val="007B1840"/>
    <w:rsid w:val="007C288D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625AC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EE6302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BDA6A4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52D6-3C92-44CF-9CC8-5238CBBB6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cp:lastPrinted>2016-01-22T12:33:00Z</cp:lastPrinted>
  <dcterms:created xsi:type="dcterms:W3CDTF">2022-05-31T08:52:00Z</dcterms:created>
  <dcterms:modified xsi:type="dcterms:W3CDTF">2022-05-31T08:52:00Z</dcterms:modified>
</cp:coreProperties>
</file>